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>
        <w:tc>
          <w:tcPr>
            <w:tcW w:w="878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上海站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>
        <w:trPr>
          <w:trHeight w:val="35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499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303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40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202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4年5月9日</w:t>
            </w:r>
            <w:r>
              <w:rPr>
                <w:rFonts w:ascii="仿宋" w:hAnsi="仿宋" w:eastAsia="仿宋"/>
                <w:sz w:val="30"/>
                <w:szCs w:val="30"/>
              </w:rPr>
              <w:t>-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29日</w:t>
            </w:r>
          </w:p>
        </w:tc>
      </w:tr>
      <w:tr>
        <w:trPr>
          <w:trHeight w:val="187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上海东郊青青马术俱乐部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E7B65"/>
    <w:rsid w:val="001F0EE3"/>
    <w:rsid w:val="00204DA0"/>
    <w:rsid w:val="00212040"/>
    <w:rsid w:val="002265C8"/>
    <w:rsid w:val="00253D4A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B420D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D65EB"/>
    <w:rsid w:val="009D6BC7"/>
    <w:rsid w:val="00A1155C"/>
    <w:rsid w:val="00A14E85"/>
    <w:rsid w:val="00A16C5D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C12EFD"/>
    <w:rsid w:val="00C24C0C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45007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7C5C4A1F"/>
    <w:rsid w:val="F79F52BD"/>
    <w:rsid w:val="FF87E8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215</Characters>
  <Lines>1</Lines>
  <Paragraphs>1</Paragraphs>
  <TotalTime>5</TotalTime>
  <ScaleCrop>false</ScaleCrop>
  <LinksUpToDate>false</LinksUpToDate>
  <CharactersWithSpaces>251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2023-03-28T18:33:00Z</dcterms:created>
  <dc:creator>Admin</dc:creator>
  <cp:lastModifiedBy>孟璐瑶</cp:lastModifiedBy>
  <dcterms:modified xsi:type="dcterms:W3CDTF">2024-03-19T13:58:32Z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2BD5F1D323BAF3FB8829F965932DEBD6_43</vt:lpwstr>
  </property>
</Properties>
</file>